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68CCC" w14:textId="77777777" w:rsidR="000C00AE" w:rsidRDefault="000C00AE" w:rsidP="00B0747A">
      <w:pPr>
        <w:pStyle w:val="Name"/>
        <w:spacing w:before="0"/>
        <w:rPr>
          <w:rFonts w:cs="Arial"/>
          <w:szCs w:val="22"/>
        </w:rPr>
      </w:pPr>
    </w:p>
    <w:p w14:paraId="559E9B2E" w14:textId="77777777" w:rsidR="000C00AE" w:rsidRDefault="000C00AE" w:rsidP="00B0747A">
      <w:pPr>
        <w:pStyle w:val="Name"/>
        <w:spacing w:before="0"/>
        <w:rPr>
          <w:rFonts w:cs="Arial"/>
          <w:szCs w:val="22"/>
        </w:rPr>
      </w:pPr>
    </w:p>
    <w:p w14:paraId="57B4DDAB" w14:textId="77777777" w:rsidR="000C00AE" w:rsidRDefault="000C00AE" w:rsidP="00B0747A">
      <w:pPr>
        <w:pStyle w:val="Name"/>
        <w:spacing w:before="0"/>
        <w:rPr>
          <w:rFonts w:cs="Arial"/>
          <w:szCs w:val="22"/>
        </w:rPr>
      </w:pPr>
    </w:p>
    <w:p w14:paraId="34D6712C" w14:textId="77777777" w:rsidR="007E1E49" w:rsidRDefault="007E1E49" w:rsidP="00B0747A">
      <w:pPr>
        <w:pStyle w:val="Name"/>
        <w:spacing w:before="0"/>
        <w:rPr>
          <w:rFonts w:cs="Arial"/>
          <w:szCs w:val="22"/>
        </w:rPr>
      </w:pPr>
    </w:p>
    <w:p w14:paraId="6D0E2184" w14:textId="77777777" w:rsidR="007E1E49" w:rsidRDefault="007E1E49" w:rsidP="00B0747A">
      <w:pPr>
        <w:pStyle w:val="Name"/>
        <w:spacing w:before="0"/>
        <w:rPr>
          <w:rFonts w:cs="Arial"/>
          <w:szCs w:val="22"/>
        </w:rPr>
      </w:pPr>
    </w:p>
    <w:p w14:paraId="005CEA14" w14:textId="77777777" w:rsidR="007E1E49" w:rsidRDefault="007E1E49" w:rsidP="00B0747A">
      <w:pPr>
        <w:pStyle w:val="Name"/>
        <w:spacing w:before="0"/>
        <w:rPr>
          <w:rFonts w:cs="Arial"/>
          <w:szCs w:val="22"/>
        </w:rPr>
      </w:pPr>
    </w:p>
    <w:p w14:paraId="652EE4A5" w14:textId="5228C00F" w:rsidR="00B0747A" w:rsidRPr="00367CC9" w:rsidRDefault="00B0747A" w:rsidP="00B0747A">
      <w:pPr>
        <w:pStyle w:val="Name"/>
        <w:spacing w:before="0"/>
        <w:rPr>
          <w:rFonts w:cs="Arial"/>
          <w:szCs w:val="22"/>
        </w:rPr>
      </w:pPr>
      <w:r w:rsidRPr="00367CC9">
        <w:rPr>
          <w:rFonts w:cs="Arial"/>
          <w:szCs w:val="22"/>
        </w:rPr>
        <w:t>Date as per postmark / email / fax</w:t>
      </w:r>
    </w:p>
    <w:p w14:paraId="5306836E" w14:textId="77777777" w:rsidR="00B0747A" w:rsidRPr="00367CC9" w:rsidRDefault="00B0747A" w:rsidP="00B0747A">
      <w:pPr>
        <w:pStyle w:val="Address"/>
        <w:rPr>
          <w:rFonts w:cs="Arial"/>
          <w:szCs w:val="22"/>
        </w:rPr>
      </w:pPr>
    </w:p>
    <w:p w14:paraId="408A2D47" w14:textId="0FF7CD45" w:rsidR="00C755FA" w:rsidRDefault="00C755FA" w:rsidP="00B0747A">
      <w:pPr>
        <w:pStyle w:val="Salutation"/>
        <w:spacing w:before="0"/>
        <w:rPr>
          <w:rFonts w:cs="Arial"/>
          <w:szCs w:val="22"/>
        </w:rPr>
      </w:pPr>
    </w:p>
    <w:p w14:paraId="308A86B1" w14:textId="77777777" w:rsidR="00C755FA" w:rsidRPr="00C755FA" w:rsidRDefault="00C755FA" w:rsidP="00C755FA">
      <w:pPr>
        <w:rPr>
          <w:lang w:eastAsia="en-US"/>
        </w:rPr>
      </w:pPr>
    </w:p>
    <w:p w14:paraId="3BECE59B" w14:textId="04C97B41" w:rsidR="00B0747A" w:rsidRPr="00367CC9" w:rsidRDefault="00B0747A" w:rsidP="00B0747A">
      <w:pPr>
        <w:pStyle w:val="Salutation"/>
        <w:spacing w:before="0"/>
        <w:rPr>
          <w:rFonts w:cs="Arial"/>
          <w:szCs w:val="22"/>
        </w:rPr>
      </w:pPr>
      <w:r w:rsidRPr="00367CC9">
        <w:rPr>
          <w:rFonts w:cs="Arial"/>
          <w:szCs w:val="22"/>
        </w:rPr>
        <w:t>Dear Sir/Madam</w:t>
      </w:r>
    </w:p>
    <w:p w14:paraId="0A315290" w14:textId="77777777" w:rsidR="00B0747A" w:rsidRPr="00367CC9" w:rsidRDefault="00B0747A" w:rsidP="00B0747A">
      <w:pPr>
        <w:rPr>
          <w:rFonts w:ascii="Arial" w:hAnsi="Arial" w:cs="Arial"/>
          <w:sz w:val="22"/>
          <w:szCs w:val="22"/>
        </w:rPr>
      </w:pPr>
    </w:p>
    <w:p w14:paraId="21391D54" w14:textId="235B051B" w:rsidR="00B0747A" w:rsidRPr="00367CC9" w:rsidRDefault="00B0747A" w:rsidP="00B0747A">
      <w:pPr>
        <w:rPr>
          <w:rFonts w:ascii="Arial" w:hAnsi="Arial" w:cs="Arial"/>
          <w:b/>
          <w:sz w:val="22"/>
          <w:szCs w:val="22"/>
        </w:rPr>
      </w:pPr>
      <w:r w:rsidRPr="00367CC9">
        <w:rPr>
          <w:rFonts w:ascii="Arial" w:hAnsi="Arial" w:cs="Arial"/>
          <w:b/>
          <w:sz w:val="22"/>
          <w:szCs w:val="22"/>
        </w:rPr>
        <w:t xml:space="preserve">PAYMENT OF INVOICES BY </w:t>
      </w:r>
      <w:r w:rsidR="00B17210">
        <w:rPr>
          <w:rFonts w:ascii="Arial" w:hAnsi="Arial" w:cs="Arial"/>
          <w:b/>
          <w:sz w:val="22"/>
          <w:szCs w:val="22"/>
        </w:rPr>
        <w:t>EURO</w:t>
      </w:r>
      <w:r w:rsidRPr="00367CC9">
        <w:rPr>
          <w:rFonts w:ascii="Arial" w:hAnsi="Arial" w:cs="Arial"/>
          <w:b/>
          <w:sz w:val="22"/>
          <w:szCs w:val="22"/>
        </w:rPr>
        <w:t xml:space="preserve"> MONEY MOVER</w:t>
      </w:r>
    </w:p>
    <w:p w14:paraId="2726F024" w14:textId="77777777" w:rsidR="00B0747A" w:rsidRPr="00367CC9" w:rsidRDefault="00B0747A" w:rsidP="00B0747A">
      <w:pPr>
        <w:rPr>
          <w:rFonts w:ascii="Arial" w:hAnsi="Arial" w:cs="Arial"/>
          <w:sz w:val="22"/>
          <w:szCs w:val="22"/>
        </w:rPr>
      </w:pPr>
    </w:p>
    <w:p w14:paraId="1BD759A4" w14:textId="769D7C1F" w:rsidR="00B0747A" w:rsidRPr="00367CC9" w:rsidRDefault="00B0747A" w:rsidP="00B0747A">
      <w:pPr>
        <w:rPr>
          <w:rFonts w:ascii="Arial" w:hAnsi="Arial" w:cs="Arial"/>
          <w:sz w:val="22"/>
          <w:szCs w:val="22"/>
        </w:rPr>
      </w:pPr>
      <w:r w:rsidRPr="00367CC9">
        <w:rPr>
          <w:rFonts w:ascii="Arial" w:hAnsi="Arial" w:cs="Arial"/>
          <w:sz w:val="22"/>
          <w:szCs w:val="22"/>
        </w:rPr>
        <w:t>In order to improve our service to BCS committee members, examiners, invigilators and other volunteers (and general suppliers including Overseas Sections) in respect of paying their expenses, invoices, annual allo</w:t>
      </w:r>
      <w:r w:rsidR="00A1126C">
        <w:rPr>
          <w:rFonts w:ascii="Arial" w:hAnsi="Arial" w:cs="Arial"/>
          <w:sz w:val="22"/>
          <w:szCs w:val="22"/>
        </w:rPr>
        <w:t>c</w:t>
      </w:r>
      <w:r w:rsidRPr="00367CC9">
        <w:rPr>
          <w:rFonts w:ascii="Arial" w:hAnsi="Arial" w:cs="Arial"/>
          <w:sz w:val="22"/>
          <w:szCs w:val="22"/>
        </w:rPr>
        <w:t>ations etc</w:t>
      </w:r>
      <w:r w:rsidR="0080483E">
        <w:rPr>
          <w:rFonts w:ascii="Arial" w:hAnsi="Arial" w:cs="Arial"/>
          <w:sz w:val="22"/>
          <w:szCs w:val="22"/>
        </w:rPr>
        <w:t>.</w:t>
      </w:r>
      <w:r w:rsidRPr="00367CC9">
        <w:rPr>
          <w:rFonts w:ascii="Arial" w:hAnsi="Arial" w:cs="Arial"/>
          <w:sz w:val="22"/>
          <w:szCs w:val="22"/>
        </w:rPr>
        <w:t>, we are able to make payment via our bank’s foreign payment facility.</w:t>
      </w:r>
    </w:p>
    <w:p w14:paraId="2F96A3C6" w14:textId="77777777" w:rsidR="00B0747A" w:rsidRPr="00367CC9" w:rsidRDefault="00B0747A" w:rsidP="00B0747A">
      <w:pPr>
        <w:rPr>
          <w:rFonts w:ascii="Arial" w:hAnsi="Arial" w:cs="Arial"/>
          <w:sz w:val="22"/>
          <w:szCs w:val="22"/>
        </w:rPr>
      </w:pPr>
    </w:p>
    <w:p w14:paraId="4115A970" w14:textId="77777777" w:rsidR="00B0747A" w:rsidRPr="00367CC9" w:rsidRDefault="00B0747A" w:rsidP="00B0747A">
      <w:pPr>
        <w:rPr>
          <w:rFonts w:ascii="Arial" w:hAnsi="Arial" w:cs="Arial"/>
          <w:sz w:val="22"/>
          <w:szCs w:val="22"/>
        </w:rPr>
      </w:pPr>
      <w:r w:rsidRPr="00367CC9">
        <w:rPr>
          <w:rFonts w:ascii="Arial" w:hAnsi="Arial" w:cs="Arial"/>
          <w:sz w:val="22"/>
          <w:szCs w:val="22"/>
        </w:rPr>
        <w:t>The advantages to you are as follows:</w:t>
      </w:r>
    </w:p>
    <w:p w14:paraId="7712049A" w14:textId="77777777" w:rsidR="00B0747A" w:rsidRPr="00367CC9" w:rsidRDefault="00B0747A" w:rsidP="00B0747A">
      <w:pPr>
        <w:rPr>
          <w:rFonts w:ascii="Arial" w:hAnsi="Arial" w:cs="Arial"/>
          <w:sz w:val="22"/>
          <w:szCs w:val="22"/>
        </w:rPr>
      </w:pPr>
    </w:p>
    <w:p w14:paraId="5CAFFBBB" w14:textId="39009A7E" w:rsidR="00F34F66" w:rsidRDefault="00B0747A" w:rsidP="00F34F66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367CC9">
        <w:rPr>
          <w:rFonts w:ascii="Arial" w:hAnsi="Arial" w:cs="Arial"/>
          <w:sz w:val="22"/>
          <w:szCs w:val="22"/>
        </w:rPr>
        <w:t>You will receive cleared funds directly into your bank account, saving you the time and inconvenience of paying them into your bank</w:t>
      </w:r>
    </w:p>
    <w:p w14:paraId="67339D47" w14:textId="77777777" w:rsidR="00330D2F" w:rsidRDefault="00330D2F" w:rsidP="00330D2F">
      <w:pPr>
        <w:ind w:left="720"/>
        <w:rPr>
          <w:rFonts w:ascii="Arial" w:hAnsi="Arial" w:cs="Arial"/>
          <w:sz w:val="22"/>
          <w:szCs w:val="22"/>
        </w:rPr>
      </w:pPr>
    </w:p>
    <w:p w14:paraId="47108133" w14:textId="6E3404FB" w:rsidR="00B0747A" w:rsidRPr="00F34F66" w:rsidRDefault="00B0747A" w:rsidP="00F34F66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F34F66">
        <w:rPr>
          <w:rFonts w:ascii="Arial" w:hAnsi="Arial" w:cs="Arial"/>
          <w:sz w:val="22"/>
          <w:szCs w:val="22"/>
        </w:rPr>
        <w:t>The possibility of cheques or drafts being delayed or lost in the post, or being stolen is removed entirely.</w:t>
      </w:r>
    </w:p>
    <w:p w14:paraId="5F395F69" w14:textId="0CE72C39" w:rsidR="00B0747A" w:rsidRDefault="00B0747A" w:rsidP="00B0747A">
      <w:pPr>
        <w:rPr>
          <w:rFonts w:ascii="Arial" w:hAnsi="Arial" w:cs="Arial"/>
          <w:sz w:val="22"/>
          <w:szCs w:val="22"/>
        </w:rPr>
      </w:pPr>
    </w:p>
    <w:p w14:paraId="37E0870F" w14:textId="77777777" w:rsidR="00B17210" w:rsidRDefault="00B17210" w:rsidP="00B1721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Due to changes in bank rules from 1</w:t>
      </w:r>
      <w:r w:rsidRPr="002D2CE6">
        <w:rPr>
          <w:rFonts w:ascii="Arial" w:hAnsi="Arial" w:cs="Arial"/>
          <w:sz w:val="22"/>
          <w:szCs w:val="22"/>
          <w:vertAlign w:val="superscript"/>
        </w:rPr>
        <w:t>st</w:t>
      </w:r>
      <w:r>
        <w:rPr>
          <w:rFonts w:ascii="Arial" w:hAnsi="Arial" w:cs="Arial"/>
          <w:sz w:val="22"/>
          <w:szCs w:val="22"/>
        </w:rPr>
        <w:t xml:space="preserve"> January 2017, we are now required to quote both an IBAN number AND a SWIFT/BIC code on all payments in Euros to European bank accounts. The bank can no longer process Euro payments if this information is missing.</w:t>
      </w:r>
    </w:p>
    <w:p w14:paraId="1B982C19" w14:textId="77777777" w:rsidR="00B17210" w:rsidRPr="00367CC9" w:rsidRDefault="00B17210" w:rsidP="00B0747A">
      <w:pPr>
        <w:rPr>
          <w:rFonts w:ascii="Arial" w:hAnsi="Arial" w:cs="Arial"/>
          <w:sz w:val="22"/>
          <w:szCs w:val="22"/>
        </w:rPr>
      </w:pPr>
    </w:p>
    <w:p w14:paraId="4301E870" w14:textId="5ECFEBB7" w:rsidR="00A1126C" w:rsidRDefault="000D0177" w:rsidP="00B0747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A1126C">
        <w:rPr>
          <w:rFonts w:ascii="Arial" w:hAnsi="Arial" w:cs="Arial"/>
          <w:sz w:val="22"/>
          <w:szCs w:val="22"/>
        </w:rPr>
        <w:t xml:space="preserve">o enable us to raise a payment, please complete </w:t>
      </w:r>
      <w:r w:rsidR="00423E90">
        <w:rPr>
          <w:rFonts w:ascii="Arial" w:hAnsi="Arial" w:cs="Arial"/>
          <w:sz w:val="22"/>
          <w:szCs w:val="22"/>
        </w:rPr>
        <w:t xml:space="preserve">(clearly in capital letters) </w:t>
      </w:r>
      <w:r w:rsidR="00A1126C">
        <w:rPr>
          <w:rFonts w:ascii="Arial" w:hAnsi="Arial" w:cs="Arial"/>
          <w:sz w:val="22"/>
          <w:szCs w:val="22"/>
        </w:rPr>
        <w:t>and return the form overleaf as soon as possible by either email or post.</w:t>
      </w:r>
      <w:r w:rsidR="00330D2F">
        <w:rPr>
          <w:rFonts w:ascii="Arial" w:hAnsi="Arial" w:cs="Arial"/>
          <w:sz w:val="22"/>
          <w:szCs w:val="22"/>
        </w:rPr>
        <w:t xml:space="preserve"> Please</w:t>
      </w:r>
      <w:r w:rsidR="0080483E">
        <w:rPr>
          <w:rFonts w:ascii="Arial" w:hAnsi="Arial" w:cs="Arial"/>
          <w:sz w:val="22"/>
          <w:szCs w:val="22"/>
        </w:rPr>
        <w:t xml:space="preserve"> also</w:t>
      </w:r>
      <w:r w:rsidR="00330D2F">
        <w:rPr>
          <w:rFonts w:ascii="Arial" w:hAnsi="Arial" w:cs="Arial"/>
          <w:sz w:val="22"/>
          <w:szCs w:val="22"/>
        </w:rPr>
        <w:t xml:space="preserve"> take this opportunity to check that we have your correct personal details (including address, email address etc.)</w:t>
      </w:r>
    </w:p>
    <w:p w14:paraId="481E033D" w14:textId="47A50118" w:rsidR="00A1126C" w:rsidRDefault="00A1126C" w:rsidP="00B0747A">
      <w:pPr>
        <w:rPr>
          <w:rFonts w:ascii="Arial" w:hAnsi="Arial" w:cs="Arial"/>
          <w:sz w:val="22"/>
          <w:szCs w:val="22"/>
        </w:rPr>
      </w:pPr>
    </w:p>
    <w:p w14:paraId="364E05C6" w14:textId="77777777" w:rsidR="00B0747A" w:rsidRPr="00367CC9" w:rsidRDefault="00B0747A" w:rsidP="00B0747A">
      <w:pPr>
        <w:rPr>
          <w:rFonts w:ascii="Arial" w:hAnsi="Arial" w:cs="Arial"/>
          <w:sz w:val="22"/>
          <w:szCs w:val="22"/>
        </w:rPr>
      </w:pPr>
    </w:p>
    <w:p w14:paraId="6A405F62" w14:textId="77777777" w:rsidR="00B0747A" w:rsidRPr="00367CC9" w:rsidRDefault="00B0747A" w:rsidP="00B0747A">
      <w:pPr>
        <w:rPr>
          <w:rFonts w:ascii="Arial" w:hAnsi="Arial" w:cs="Arial"/>
          <w:sz w:val="22"/>
          <w:szCs w:val="22"/>
        </w:rPr>
      </w:pPr>
      <w:r w:rsidRPr="00367CC9">
        <w:rPr>
          <w:rFonts w:ascii="Arial" w:hAnsi="Arial" w:cs="Arial"/>
          <w:sz w:val="22"/>
          <w:szCs w:val="22"/>
        </w:rPr>
        <w:t>Yours sincerely</w:t>
      </w:r>
    </w:p>
    <w:p w14:paraId="4298265E" w14:textId="77777777" w:rsidR="00B0747A" w:rsidRPr="00367CC9" w:rsidRDefault="00B0747A" w:rsidP="00B0747A">
      <w:pPr>
        <w:rPr>
          <w:rFonts w:ascii="Arial" w:hAnsi="Arial" w:cs="Arial"/>
          <w:sz w:val="22"/>
          <w:szCs w:val="22"/>
        </w:rPr>
      </w:pPr>
    </w:p>
    <w:p w14:paraId="6204AFF9" w14:textId="77777777" w:rsidR="00B0747A" w:rsidRPr="00367CC9" w:rsidRDefault="00B0747A" w:rsidP="00B0747A">
      <w:pPr>
        <w:rPr>
          <w:rFonts w:ascii="Arial" w:hAnsi="Arial" w:cs="Arial"/>
          <w:sz w:val="22"/>
          <w:szCs w:val="22"/>
        </w:rPr>
      </w:pPr>
    </w:p>
    <w:p w14:paraId="68DFDCC4" w14:textId="77777777" w:rsidR="00B0747A" w:rsidRPr="00367CC9" w:rsidRDefault="00B0747A" w:rsidP="00B0747A">
      <w:pPr>
        <w:rPr>
          <w:rFonts w:ascii="Arial" w:hAnsi="Arial" w:cs="Arial"/>
          <w:sz w:val="22"/>
          <w:szCs w:val="22"/>
        </w:rPr>
      </w:pPr>
    </w:p>
    <w:p w14:paraId="6F2527F6" w14:textId="77777777" w:rsidR="00B0747A" w:rsidRPr="00367CC9" w:rsidRDefault="00B0747A" w:rsidP="00B0747A">
      <w:pPr>
        <w:rPr>
          <w:rFonts w:ascii="Arial" w:hAnsi="Arial" w:cs="Arial"/>
          <w:sz w:val="22"/>
          <w:szCs w:val="22"/>
        </w:rPr>
      </w:pPr>
    </w:p>
    <w:p w14:paraId="2D46E353" w14:textId="246019E7" w:rsidR="00B0747A" w:rsidRPr="00367CC9" w:rsidRDefault="000D0177" w:rsidP="00B0747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Senior Purchase Ledger Administrator</w:t>
      </w:r>
    </w:p>
    <w:p w14:paraId="138BA4AC" w14:textId="25222478" w:rsidR="00B0747A" w:rsidRPr="00367CC9" w:rsidRDefault="00B0747A" w:rsidP="00B0747A">
      <w:pPr>
        <w:rPr>
          <w:rFonts w:ascii="Arial" w:hAnsi="Arial" w:cs="Arial"/>
          <w:sz w:val="22"/>
          <w:szCs w:val="22"/>
        </w:rPr>
      </w:pPr>
      <w:r w:rsidRPr="00367CC9">
        <w:rPr>
          <w:rFonts w:ascii="Arial" w:hAnsi="Arial" w:cs="Arial"/>
          <w:sz w:val="22"/>
          <w:szCs w:val="22"/>
        </w:rPr>
        <w:t xml:space="preserve">Tel: </w:t>
      </w:r>
      <w:r w:rsidR="000D0177">
        <w:rPr>
          <w:rFonts w:ascii="Arial" w:hAnsi="Arial" w:cs="Arial"/>
          <w:sz w:val="22"/>
          <w:szCs w:val="22"/>
        </w:rPr>
        <w:t>+</w:t>
      </w:r>
      <w:r w:rsidRPr="00367CC9">
        <w:rPr>
          <w:rFonts w:ascii="Arial" w:hAnsi="Arial" w:cs="Arial"/>
          <w:sz w:val="22"/>
          <w:szCs w:val="22"/>
        </w:rPr>
        <w:t xml:space="preserve">44 </w:t>
      </w:r>
      <w:r w:rsidR="000D0177">
        <w:rPr>
          <w:rFonts w:ascii="Arial" w:hAnsi="Arial" w:cs="Arial"/>
          <w:sz w:val="22"/>
          <w:szCs w:val="22"/>
        </w:rPr>
        <w:t>(0)</w:t>
      </w:r>
      <w:r w:rsidRPr="00367CC9">
        <w:rPr>
          <w:rFonts w:ascii="Arial" w:hAnsi="Arial" w:cs="Arial"/>
          <w:sz w:val="22"/>
          <w:szCs w:val="22"/>
        </w:rPr>
        <w:t>1793 417417</w:t>
      </w:r>
    </w:p>
    <w:p w14:paraId="382B24DD" w14:textId="77777777" w:rsidR="000C00AE" w:rsidRDefault="00B0747A" w:rsidP="00B0747A">
      <w:pPr>
        <w:rPr>
          <w:rFonts w:ascii="Arial" w:hAnsi="Arial" w:cs="Arial"/>
          <w:sz w:val="22"/>
          <w:szCs w:val="22"/>
        </w:rPr>
      </w:pPr>
      <w:r w:rsidRPr="00367CC9">
        <w:rPr>
          <w:rFonts w:ascii="Arial" w:hAnsi="Arial" w:cs="Arial"/>
          <w:sz w:val="22"/>
          <w:szCs w:val="22"/>
        </w:rPr>
        <w:t xml:space="preserve">Email: </w:t>
      </w:r>
      <w:hyperlink r:id="rId11" w:history="1">
        <w:r w:rsidR="000D0177" w:rsidRPr="007E6265">
          <w:rPr>
            <w:rStyle w:val="Hyperlink"/>
            <w:rFonts w:ascii="Arial" w:hAnsi="Arial" w:cs="Arial"/>
            <w:sz w:val="22"/>
            <w:szCs w:val="22"/>
          </w:rPr>
          <w:t>ap.finance@bcs.uk</w:t>
        </w:r>
      </w:hyperlink>
      <w:r w:rsidR="000D0177">
        <w:rPr>
          <w:rFonts w:ascii="Arial" w:hAnsi="Arial" w:cs="Arial"/>
          <w:sz w:val="22"/>
          <w:szCs w:val="22"/>
        </w:rPr>
        <w:t xml:space="preserve"> </w:t>
      </w:r>
      <w:r w:rsidRPr="00367CC9">
        <w:rPr>
          <w:rFonts w:ascii="Arial" w:hAnsi="Arial" w:cs="Arial"/>
          <w:sz w:val="22"/>
          <w:szCs w:val="22"/>
        </w:rPr>
        <w:br w:type="page"/>
      </w:r>
    </w:p>
    <w:p w14:paraId="1DABD1ED" w14:textId="77777777" w:rsidR="000C00AE" w:rsidRDefault="000C00AE" w:rsidP="00B0747A">
      <w:pPr>
        <w:rPr>
          <w:rFonts w:ascii="Arial" w:hAnsi="Arial" w:cs="Arial"/>
          <w:sz w:val="22"/>
          <w:szCs w:val="22"/>
        </w:rPr>
      </w:pPr>
    </w:p>
    <w:p w14:paraId="3CFE53C9" w14:textId="77777777" w:rsidR="000C00AE" w:rsidRDefault="000C00AE" w:rsidP="00B0747A">
      <w:pPr>
        <w:rPr>
          <w:rFonts w:ascii="Arial" w:hAnsi="Arial" w:cs="Arial"/>
          <w:sz w:val="22"/>
          <w:szCs w:val="22"/>
        </w:rPr>
      </w:pPr>
    </w:p>
    <w:p w14:paraId="127ED712" w14:textId="77777777" w:rsidR="007E1E49" w:rsidRDefault="007E1E49" w:rsidP="00B0747A">
      <w:pPr>
        <w:rPr>
          <w:rFonts w:ascii="Arial" w:hAnsi="Arial" w:cs="Arial"/>
          <w:sz w:val="22"/>
          <w:szCs w:val="22"/>
        </w:rPr>
      </w:pPr>
    </w:p>
    <w:p w14:paraId="4D269C19" w14:textId="77777777" w:rsidR="007E1E49" w:rsidRDefault="007E1E49" w:rsidP="00B0747A">
      <w:pPr>
        <w:rPr>
          <w:rFonts w:ascii="Arial" w:hAnsi="Arial" w:cs="Arial"/>
          <w:sz w:val="22"/>
          <w:szCs w:val="22"/>
        </w:rPr>
      </w:pPr>
    </w:p>
    <w:p w14:paraId="5F410389" w14:textId="77777777" w:rsidR="007E1E49" w:rsidRDefault="007E1E49" w:rsidP="00B0747A">
      <w:pPr>
        <w:rPr>
          <w:rFonts w:ascii="Arial" w:hAnsi="Arial" w:cs="Arial"/>
          <w:sz w:val="22"/>
          <w:szCs w:val="22"/>
        </w:rPr>
      </w:pPr>
    </w:p>
    <w:p w14:paraId="015A03FF" w14:textId="5D3F44D8" w:rsidR="00B0747A" w:rsidRPr="00367CC9" w:rsidRDefault="00B0747A" w:rsidP="00B0747A">
      <w:pPr>
        <w:rPr>
          <w:rFonts w:ascii="Arial" w:hAnsi="Arial" w:cs="Arial"/>
          <w:sz w:val="22"/>
          <w:szCs w:val="22"/>
        </w:rPr>
      </w:pPr>
      <w:r w:rsidRPr="00367CC9">
        <w:rPr>
          <w:rFonts w:ascii="Arial" w:hAnsi="Arial" w:cs="Arial"/>
          <w:sz w:val="22"/>
          <w:szCs w:val="22"/>
        </w:rPr>
        <w:t>To:-</w:t>
      </w:r>
    </w:p>
    <w:p w14:paraId="7557EE87" w14:textId="2D1FBBE5" w:rsidR="00B0747A" w:rsidRPr="00367CC9" w:rsidRDefault="00B0747A" w:rsidP="00B0747A">
      <w:pPr>
        <w:rPr>
          <w:rFonts w:ascii="Arial" w:hAnsi="Arial" w:cs="Arial"/>
          <w:sz w:val="22"/>
          <w:szCs w:val="22"/>
        </w:rPr>
      </w:pPr>
      <w:r w:rsidRPr="00367CC9">
        <w:rPr>
          <w:rFonts w:ascii="Arial" w:hAnsi="Arial" w:cs="Arial"/>
          <w:sz w:val="22"/>
          <w:szCs w:val="22"/>
        </w:rPr>
        <w:t>BCS</w:t>
      </w:r>
      <w:r w:rsidR="00330D2F">
        <w:rPr>
          <w:rFonts w:ascii="Arial" w:hAnsi="Arial" w:cs="Arial"/>
          <w:sz w:val="22"/>
          <w:szCs w:val="22"/>
        </w:rPr>
        <w:t xml:space="preserve">, </w:t>
      </w:r>
      <w:r w:rsidRPr="00367CC9">
        <w:rPr>
          <w:rFonts w:ascii="Arial" w:hAnsi="Arial" w:cs="Arial"/>
          <w:sz w:val="22"/>
          <w:szCs w:val="22"/>
        </w:rPr>
        <w:t xml:space="preserve">The Chartered Institute for IT </w:t>
      </w:r>
    </w:p>
    <w:p w14:paraId="580AA3E4" w14:textId="77777777" w:rsidR="00807683" w:rsidRDefault="00807683" w:rsidP="00B0747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 Newbridge Square,</w:t>
      </w:r>
    </w:p>
    <w:p w14:paraId="3C46C479" w14:textId="77777777" w:rsidR="000C00AE" w:rsidRDefault="000C00AE" w:rsidP="00B0747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Milford Street,</w:t>
      </w:r>
    </w:p>
    <w:p w14:paraId="1149AA9B" w14:textId="77777777" w:rsidR="000C00AE" w:rsidRDefault="000C00AE" w:rsidP="00B0747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Swindo</w:t>
      </w:r>
      <w:r w:rsidR="00B0747A" w:rsidRPr="00367CC9"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>,</w:t>
      </w:r>
    </w:p>
    <w:p w14:paraId="7A8BF6A3" w14:textId="77777777" w:rsidR="000C00AE" w:rsidRDefault="000C00AE" w:rsidP="00B0747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Wiltshire,</w:t>
      </w:r>
    </w:p>
    <w:p w14:paraId="58133E8A" w14:textId="0A4A099F" w:rsidR="00330D2F" w:rsidRDefault="00B0747A" w:rsidP="00B0747A">
      <w:pPr>
        <w:rPr>
          <w:rFonts w:ascii="Arial" w:hAnsi="Arial" w:cs="Arial"/>
          <w:sz w:val="22"/>
          <w:szCs w:val="22"/>
        </w:rPr>
      </w:pPr>
      <w:r w:rsidRPr="00367CC9">
        <w:rPr>
          <w:rFonts w:ascii="Arial" w:hAnsi="Arial" w:cs="Arial"/>
          <w:sz w:val="22"/>
          <w:szCs w:val="22"/>
        </w:rPr>
        <w:t>SN</w:t>
      </w:r>
      <w:r w:rsidR="000C00AE">
        <w:rPr>
          <w:rFonts w:ascii="Arial" w:hAnsi="Arial" w:cs="Arial"/>
          <w:sz w:val="22"/>
          <w:szCs w:val="22"/>
        </w:rPr>
        <w:t>1 1BY.</w:t>
      </w:r>
      <w:r w:rsidRPr="00367CC9">
        <w:rPr>
          <w:rFonts w:ascii="Arial" w:hAnsi="Arial" w:cs="Arial"/>
          <w:sz w:val="22"/>
          <w:szCs w:val="22"/>
        </w:rPr>
        <w:t xml:space="preserve">   </w:t>
      </w:r>
    </w:p>
    <w:p w14:paraId="2A4AF207" w14:textId="3F051603" w:rsidR="00B0747A" w:rsidRDefault="00B0747A" w:rsidP="00B0747A">
      <w:pPr>
        <w:rPr>
          <w:rFonts w:ascii="Arial" w:hAnsi="Arial" w:cs="Arial"/>
          <w:sz w:val="22"/>
          <w:szCs w:val="22"/>
        </w:rPr>
      </w:pPr>
      <w:r w:rsidRPr="00367CC9">
        <w:rPr>
          <w:rFonts w:ascii="Arial" w:hAnsi="Arial" w:cs="Arial"/>
          <w:sz w:val="22"/>
          <w:szCs w:val="22"/>
        </w:rPr>
        <w:t>UNITED KINGDOM</w:t>
      </w:r>
    </w:p>
    <w:p w14:paraId="0F572F1B" w14:textId="1EB6D249" w:rsidR="00330D2F" w:rsidRDefault="00330D2F" w:rsidP="00B0747A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02"/>
        <w:gridCol w:w="3991"/>
        <w:gridCol w:w="1723"/>
      </w:tblGrid>
      <w:tr w:rsidR="0080483E" w14:paraId="618B3A78" w14:textId="29436F3F" w:rsidTr="00DA6012">
        <w:trPr>
          <w:trHeight w:val="580"/>
        </w:trPr>
        <w:tc>
          <w:tcPr>
            <w:tcW w:w="8516" w:type="dxa"/>
            <w:gridSpan w:val="3"/>
            <w:shd w:val="clear" w:color="auto" w:fill="auto"/>
            <w:vAlign w:val="center"/>
          </w:tcPr>
          <w:p w14:paraId="1B0F9171" w14:textId="64BD6837" w:rsidR="0080483E" w:rsidRPr="00DA6012" w:rsidRDefault="0080483E" w:rsidP="00DA6012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A6012">
              <w:rPr>
                <w:rFonts w:ascii="Arial" w:hAnsi="Arial" w:cs="Arial"/>
                <w:b/>
                <w:sz w:val="22"/>
                <w:szCs w:val="22"/>
              </w:rPr>
              <w:t xml:space="preserve">PAYMENT OF INVOICES BY </w:t>
            </w:r>
            <w:r w:rsidR="00B17210" w:rsidRPr="00DA6012">
              <w:rPr>
                <w:rFonts w:ascii="Arial" w:hAnsi="Arial" w:cs="Arial"/>
                <w:b/>
                <w:sz w:val="22"/>
                <w:szCs w:val="22"/>
              </w:rPr>
              <w:t>EURO</w:t>
            </w:r>
            <w:r w:rsidRPr="00DA6012">
              <w:rPr>
                <w:rFonts w:ascii="Arial" w:hAnsi="Arial" w:cs="Arial"/>
                <w:b/>
                <w:sz w:val="22"/>
                <w:szCs w:val="22"/>
              </w:rPr>
              <w:t xml:space="preserve"> MONEY MOVER</w:t>
            </w:r>
          </w:p>
        </w:tc>
      </w:tr>
      <w:tr w:rsidR="00DA6012" w14:paraId="266D7972" w14:textId="3F4B4F74" w:rsidTr="00DA6012">
        <w:tc>
          <w:tcPr>
            <w:tcW w:w="2802" w:type="dxa"/>
            <w:shd w:val="clear" w:color="auto" w:fill="auto"/>
          </w:tcPr>
          <w:p w14:paraId="3269F875" w14:textId="352521B1" w:rsidR="00C0250F" w:rsidRPr="00DA6012" w:rsidRDefault="00C0250F" w:rsidP="00DA601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DA6012">
              <w:rPr>
                <w:rFonts w:ascii="Arial" w:hAnsi="Arial" w:cs="Arial"/>
                <w:b/>
                <w:sz w:val="22"/>
                <w:szCs w:val="22"/>
              </w:rPr>
              <w:t xml:space="preserve">PL Code: </w:t>
            </w:r>
          </w:p>
        </w:tc>
        <w:tc>
          <w:tcPr>
            <w:tcW w:w="3991" w:type="dxa"/>
            <w:tcBorders>
              <w:bottom w:val="dashSmallGap" w:sz="4" w:space="0" w:color="808080"/>
            </w:tcBorders>
            <w:shd w:val="clear" w:color="auto" w:fill="auto"/>
          </w:tcPr>
          <w:p w14:paraId="071B414D" w14:textId="3A62E3B1" w:rsidR="00C0250F" w:rsidRPr="00DA6012" w:rsidRDefault="00C0250F" w:rsidP="00DA6012">
            <w:pPr>
              <w:spacing w:line="276" w:lineRule="auto"/>
              <w:jc w:val="right"/>
              <w:rPr>
                <w:rFonts w:ascii="Arial" w:hAnsi="Arial" w:cs="Arial"/>
                <w:i/>
                <w:color w:val="808080"/>
                <w:sz w:val="22"/>
                <w:szCs w:val="22"/>
              </w:rPr>
            </w:pPr>
          </w:p>
        </w:tc>
        <w:tc>
          <w:tcPr>
            <w:tcW w:w="1723" w:type="dxa"/>
            <w:shd w:val="clear" w:color="auto" w:fill="auto"/>
          </w:tcPr>
          <w:p w14:paraId="4733DFD8" w14:textId="581581BC" w:rsidR="00C0250F" w:rsidRPr="00DA6012" w:rsidRDefault="00C0250F" w:rsidP="00DA6012">
            <w:pPr>
              <w:spacing w:line="276" w:lineRule="auto"/>
              <w:jc w:val="right"/>
              <w:rPr>
                <w:rFonts w:ascii="Arial" w:hAnsi="Arial" w:cs="Arial"/>
                <w:i/>
                <w:color w:val="808080"/>
                <w:sz w:val="22"/>
                <w:szCs w:val="22"/>
              </w:rPr>
            </w:pPr>
            <w:r w:rsidRPr="00DA6012">
              <w:rPr>
                <w:rFonts w:ascii="Arial" w:hAnsi="Arial" w:cs="Arial"/>
                <w:i/>
                <w:color w:val="808080"/>
                <w:sz w:val="20"/>
                <w:szCs w:val="22"/>
              </w:rPr>
              <w:t>Office use only</w:t>
            </w:r>
          </w:p>
        </w:tc>
      </w:tr>
      <w:tr w:rsidR="001D2D7A" w14:paraId="7EFC23CC" w14:textId="77777777" w:rsidTr="00DA6012">
        <w:tc>
          <w:tcPr>
            <w:tcW w:w="8516" w:type="dxa"/>
            <w:gridSpan w:val="3"/>
            <w:shd w:val="clear" w:color="auto" w:fill="auto"/>
          </w:tcPr>
          <w:p w14:paraId="4A56CCD0" w14:textId="77777777" w:rsidR="001D2D7A" w:rsidRPr="00DA6012" w:rsidRDefault="001D2D7A" w:rsidP="00DA6012">
            <w:pPr>
              <w:spacing w:line="276" w:lineRule="auto"/>
              <w:rPr>
                <w:rFonts w:ascii="Arial" w:hAnsi="Arial" w:cs="Arial"/>
                <w:color w:val="808080"/>
                <w:sz w:val="22"/>
                <w:szCs w:val="22"/>
              </w:rPr>
            </w:pPr>
          </w:p>
        </w:tc>
      </w:tr>
      <w:tr w:rsidR="00DA6012" w14:paraId="6CD99CE2" w14:textId="2C1F3EFB" w:rsidTr="00DA6012">
        <w:tc>
          <w:tcPr>
            <w:tcW w:w="2802" w:type="dxa"/>
            <w:shd w:val="clear" w:color="auto" w:fill="auto"/>
          </w:tcPr>
          <w:p w14:paraId="29779D48" w14:textId="3ED984D7" w:rsidR="0080483E" w:rsidRPr="00DA6012" w:rsidRDefault="0080483E" w:rsidP="00DA601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DA6012">
              <w:rPr>
                <w:rFonts w:ascii="Arial" w:hAnsi="Arial" w:cs="Arial"/>
                <w:b/>
                <w:sz w:val="22"/>
                <w:szCs w:val="22"/>
              </w:rPr>
              <w:t>Name:</w:t>
            </w:r>
          </w:p>
        </w:tc>
        <w:tc>
          <w:tcPr>
            <w:tcW w:w="5714" w:type="dxa"/>
            <w:gridSpan w:val="2"/>
            <w:tcBorders>
              <w:bottom w:val="dashSmallGap" w:sz="4" w:space="0" w:color="808080"/>
            </w:tcBorders>
            <w:shd w:val="clear" w:color="auto" w:fill="auto"/>
          </w:tcPr>
          <w:p w14:paraId="45BFF109" w14:textId="589FF2A2" w:rsidR="0080483E" w:rsidRPr="00DA6012" w:rsidRDefault="0080483E" w:rsidP="00DA601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D2D7A" w14:paraId="1EC25E84" w14:textId="77777777" w:rsidTr="00DA6012">
        <w:tc>
          <w:tcPr>
            <w:tcW w:w="8516" w:type="dxa"/>
            <w:gridSpan w:val="3"/>
            <w:shd w:val="clear" w:color="auto" w:fill="auto"/>
          </w:tcPr>
          <w:p w14:paraId="47BC52D4" w14:textId="77777777" w:rsidR="001D2D7A" w:rsidRPr="00DA6012" w:rsidRDefault="001D2D7A" w:rsidP="00DA6012">
            <w:pPr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DA6012" w14:paraId="4AAD58EE" w14:textId="6F8EB58B" w:rsidTr="00DA6012">
        <w:tc>
          <w:tcPr>
            <w:tcW w:w="2802" w:type="dxa"/>
            <w:shd w:val="clear" w:color="auto" w:fill="auto"/>
          </w:tcPr>
          <w:p w14:paraId="7193B5AB" w14:textId="7DC3923F" w:rsidR="0080483E" w:rsidRPr="00DA6012" w:rsidRDefault="0080483E" w:rsidP="00DA601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DA6012">
              <w:rPr>
                <w:rFonts w:ascii="Arial" w:hAnsi="Arial" w:cs="Arial"/>
                <w:b/>
                <w:sz w:val="22"/>
                <w:szCs w:val="22"/>
              </w:rPr>
              <w:t>Address:</w:t>
            </w:r>
          </w:p>
        </w:tc>
        <w:tc>
          <w:tcPr>
            <w:tcW w:w="5714" w:type="dxa"/>
            <w:gridSpan w:val="2"/>
            <w:tcBorders>
              <w:bottom w:val="dashSmallGap" w:sz="4" w:space="0" w:color="808080"/>
            </w:tcBorders>
            <w:shd w:val="clear" w:color="auto" w:fill="auto"/>
          </w:tcPr>
          <w:p w14:paraId="50D77614" w14:textId="77777777" w:rsidR="0080483E" w:rsidRPr="00DA6012" w:rsidRDefault="0080483E" w:rsidP="00DA601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0250F" w14:paraId="2020EB57" w14:textId="77777777" w:rsidTr="00DA6012">
        <w:tc>
          <w:tcPr>
            <w:tcW w:w="8516" w:type="dxa"/>
            <w:gridSpan w:val="3"/>
            <w:shd w:val="clear" w:color="auto" w:fill="auto"/>
          </w:tcPr>
          <w:p w14:paraId="59F17BA2" w14:textId="77777777" w:rsidR="00C0250F" w:rsidRPr="00DA6012" w:rsidRDefault="00C0250F" w:rsidP="00DA6012">
            <w:pPr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DA6012" w14:paraId="0844AEB7" w14:textId="77777777" w:rsidTr="00DA6012">
        <w:tc>
          <w:tcPr>
            <w:tcW w:w="2802" w:type="dxa"/>
            <w:shd w:val="clear" w:color="auto" w:fill="auto"/>
          </w:tcPr>
          <w:p w14:paraId="1516DCCE" w14:textId="77777777" w:rsidR="00C0250F" w:rsidRPr="00DA6012" w:rsidRDefault="00C0250F" w:rsidP="00DA6012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14" w:type="dxa"/>
            <w:gridSpan w:val="2"/>
            <w:tcBorders>
              <w:bottom w:val="dashSmallGap" w:sz="4" w:space="0" w:color="808080"/>
            </w:tcBorders>
            <w:shd w:val="clear" w:color="auto" w:fill="auto"/>
          </w:tcPr>
          <w:p w14:paraId="29219458" w14:textId="77777777" w:rsidR="00C0250F" w:rsidRPr="00DA6012" w:rsidRDefault="00C0250F" w:rsidP="00DA601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A6012" w14:paraId="57E54D8D" w14:textId="74D9BC59" w:rsidTr="00DA6012">
        <w:tc>
          <w:tcPr>
            <w:tcW w:w="2802" w:type="dxa"/>
            <w:shd w:val="clear" w:color="auto" w:fill="auto"/>
          </w:tcPr>
          <w:p w14:paraId="75F1CA28" w14:textId="77777777" w:rsidR="0080483E" w:rsidRPr="00DA6012" w:rsidRDefault="0080483E" w:rsidP="00DA6012">
            <w:pPr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14" w:type="dxa"/>
            <w:gridSpan w:val="2"/>
            <w:tcBorders>
              <w:top w:val="dashSmallGap" w:sz="4" w:space="0" w:color="808080"/>
            </w:tcBorders>
            <w:shd w:val="clear" w:color="auto" w:fill="auto"/>
          </w:tcPr>
          <w:p w14:paraId="601B8F6D" w14:textId="77777777" w:rsidR="0080483E" w:rsidRPr="00DA6012" w:rsidRDefault="0080483E" w:rsidP="00DA6012">
            <w:pPr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DA6012" w14:paraId="6E253541" w14:textId="1C5A346C" w:rsidTr="00DA6012">
        <w:tc>
          <w:tcPr>
            <w:tcW w:w="2802" w:type="dxa"/>
            <w:shd w:val="clear" w:color="auto" w:fill="auto"/>
          </w:tcPr>
          <w:p w14:paraId="43354858" w14:textId="77777777" w:rsidR="0080483E" w:rsidRPr="00DA6012" w:rsidRDefault="0080483E" w:rsidP="00DA601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14" w:type="dxa"/>
            <w:gridSpan w:val="2"/>
            <w:tcBorders>
              <w:bottom w:val="dashSmallGap" w:sz="4" w:space="0" w:color="808080"/>
            </w:tcBorders>
            <w:shd w:val="clear" w:color="auto" w:fill="auto"/>
          </w:tcPr>
          <w:p w14:paraId="4B99D552" w14:textId="77777777" w:rsidR="0080483E" w:rsidRPr="00DA6012" w:rsidRDefault="0080483E" w:rsidP="00DA601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D2D7A" w14:paraId="7511CAA9" w14:textId="77777777" w:rsidTr="00DA6012">
        <w:tc>
          <w:tcPr>
            <w:tcW w:w="8516" w:type="dxa"/>
            <w:gridSpan w:val="3"/>
            <w:shd w:val="clear" w:color="auto" w:fill="auto"/>
          </w:tcPr>
          <w:p w14:paraId="7367ED91" w14:textId="77777777" w:rsidR="001D2D7A" w:rsidRPr="00DA6012" w:rsidRDefault="001D2D7A" w:rsidP="00DA6012">
            <w:pPr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DA6012" w14:paraId="18329C91" w14:textId="468F64B2" w:rsidTr="00DA6012">
        <w:tc>
          <w:tcPr>
            <w:tcW w:w="2802" w:type="dxa"/>
            <w:shd w:val="clear" w:color="auto" w:fill="auto"/>
          </w:tcPr>
          <w:p w14:paraId="12711B57" w14:textId="03912C19" w:rsidR="0080483E" w:rsidRPr="00DA6012" w:rsidRDefault="0080483E" w:rsidP="00DA601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DA6012">
              <w:rPr>
                <w:rFonts w:ascii="Arial" w:hAnsi="Arial" w:cs="Arial"/>
                <w:b/>
                <w:sz w:val="22"/>
                <w:szCs w:val="22"/>
              </w:rPr>
              <w:t>Postcode:</w:t>
            </w:r>
          </w:p>
        </w:tc>
        <w:tc>
          <w:tcPr>
            <w:tcW w:w="5714" w:type="dxa"/>
            <w:gridSpan w:val="2"/>
            <w:tcBorders>
              <w:bottom w:val="dashSmallGap" w:sz="4" w:space="0" w:color="808080"/>
            </w:tcBorders>
            <w:shd w:val="clear" w:color="auto" w:fill="auto"/>
          </w:tcPr>
          <w:p w14:paraId="0616D03E" w14:textId="77777777" w:rsidR="0080483E" w:rsidRPr="00DA6012" w:rsidRDefault="0080483E" w:rsidP="00DA601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D2D7A" w14:paraId="348E8304" w14:textId="77777777" w:rsidTr="00DA6012">
        <w:tc>
          <w:tcPr>
            <w:tcW w:w="8516" w:type="dxa"/>
            <w:gridSpan w:val="3"/>
            <w:shd w:val="clear" w:color="auto" w:fill="auto"/>
          </w:tcPr>
          <w:p w14:paraId="23C0BFE5" w14:textId="77777777" w:rsidR="001D2D7A" w:rsidRPr="00DA6012" w:rsidRDefault="001D2D7A" w:rsidP="00DA6012">
            <w:pPr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DA6012" w14:paraId="4F9602C8" w14:textId="343F8A41" w:rsidTr="00DA6012">
        <w:tc>
          <w:tcPr>
            <w:tcW w:w="2802" w:type="dxa"/>
            <w:shd w:val="clear" w:color="auto" w:fill="auto"/>
          </w:tcPr>
          <w:p w14:paraId="1C14B696" w14:textId="695ED559" w:rsidR="0080483E" w:rsidRPr="00DA6012" w:rsidRDefault="0080483E" w:rsidP="00DA601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DA6012">
              <w:rPr>
                <w:rFonts w:ascii="Arial" w:hAnsi="Arial" w:cs="Arial"/>
                <w:b/>
                <w:sz w:val="22"/>
                <w:szCs w:val="22"/>
              </w:rPr>
              <w:t>E-mail:</w:t>
            </w:r>
          </w:p>
        </w:tc>
        <w:tc>
          <w:tcPr>
            <w:tcW w:w="5714" w:type="dxa"/>
            <w:gridSpan w:val="2"/>
            <w:tcBorders>
              <w:bottom w:val="dashSmallGap" w:sz="4" w:space="0" w:color="808080"/>
            </w:tcBorders>
            <w:shd w:val="clear" w:color="auto" w:fill="auto"/>
          </w:tcPr>
          <w:p w14:paraId="04A7AE24" w14:textId="77777777" w:rsidR="0080483E" w:rsidRPr="00DA6012" w:rsidRDefault="0080483E" w:rsidP="00DA601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0250F" w14:paraId="59EA98DC" w14:textId="77777777" w:rsidTr="00DA6012">
        <w:tc>
          <w:tcPr>
            <w:tcW w:w="8516" w:type="dxa"/>
            <w:gridSpan w:val="3"/>
            <w:shd w:val="clear" w:color="auto" w:fill="auto"/>
          </w:tcPr>
          <w:p w14:paraId="335EE100" w14:textId="77777777" w:rsidR="00C0250F" w:rsidRPr="00DA6012" w:rsidRDefault="00C0250F" w:rsidP="00DA601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A6012" w14:paraId="4E82074F" w14:textId="4EEF2C3F" w:rsidTr="00DA6012">
        <w:tc>
          <w:tcPr>
            <w:tcW w:w="2802" w:type="dxa"/>
            <w:shd w:val="clear" w:color="auto" w:fill="auto"/>
          </w:tcPr>
          <w:p w14:paraId="70B232FA" w14:textId="1974913B" w:rsidR="0080483E" w:rsidRPr="00DA6012" w:rsidRDefault="0080483E" w:rsidP="00DA601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DA6012">
              <w:rPr>
                <w:rFonts w:ascii="Arial" w:hAnsi="Arial" w:cs="Arial"/>
                <w:b/>
                <w:sz w:val="22"/>
                <w:szCs w:val="22"/>
              </w:rPr>
              <w:t>Bank Name:</w:t>
            </w:r>
          </w:p>
        </w:tc>
        <w:tc>
          <w:tcPr>
            <w:tcW w:w="5714" w:type="dxa"/>
            <w:gridSpan w:val="2"/>
            <w:tcBorders>
              <w:bottom w:val="dashSmallGap" w:sz="4" w:space="0" w:color="808080"/>
            </w:tcBorders>
            <w:shd w:val="clear" w:color="auto" w:fill="auto"/>
          </w:tcPr>
          <w:p w14:paraId="488159AF" w14:textId="77777777" w:rsidR="0080483E" w:rsidRPr="00DA6012" w:rsidRDefault="0080483E" w:rsidP="00DA601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D2D7A" w14:paraId="345AE72A" w14:textId="77777777" w:rsidTr="00DA6012">
        <w:tc>
          <w:tcPr>
            <w:tcW w:w="8516" w:type="dxa"/>
            <w:gridSpan w:val="3"/>
            <w:shd w:val="clear" w:color="auto" w:fill="auto"/>
          </w:tcPr>
          <w:p w14:paraId="1A7FCFFD" w14:textId="77777777" w:rsidR="001D2D7A" w:rsidRPr="00DA6012" w:rsidRDefault="001D2D7A" w:rsidP="00DA6012">
            <w:pPr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DA6012" w14:paraId="1B79404A" w14:textId="255A5E86" w:rsidTr="00DA6012">
        <w:tc>
          <w:tcPr>
            <w:tcW w:w="2802" w:type="dxa"/>
            <w:shd w:val="clear" w:color="auto" w:fill="auto"/>
          </w:tcPr>
          <w:p w14:paraId="5310A66B" w14:textId="4515725B" w:rsidR="0080483E" w:rsidRPr="00DA6012" w:rsidRDefault="0080483E" w:rsidP="00DA601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DA6012">
              <w:rPr>
                <w:rFonts w:ascii="Arial" w:hAnsi="Arial" w:cs="Arial"/>
                <w:b/>
                <w:sz w:val="22"/>
                <w:szCs w:val="22"/>
              </w:rPr>
              <w:t>Bank Address:</w:t>
            </w:r>
          </w:p>
        </w:tc>
        <w:tc>
          <w:tcPr>
            <w:tcW w:w="5714" w:type="dxa"/>
            <w:gridSpan w:val="2"/>
            <w:tcBorders>
              <w:bottom w:val="dashSmallGap" w:sz="4" w:space="0" w:color="808080"/>
            </w:tcBorders>
            <w:shd w:val="clear" w:color="auto" w:fill="auto"/>
          </w:tcPr>
          <w:p w14:paraId="16E90D41" w14:textId="77777777" w:rsidR="0080483E" w:rsidRPr="00DA6012" w:rsidRDefault="0080483E" w:rsidP="00DA601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0250F" w:rsidRPr="00C0250F" w14:paraId="292EFF46" w14:textId="77777777" w:rsidTr="00DA6012">
        <w:tc>
          <w:tcPr>
            <w:tcW w:w="2802" w:type="dxa"/>
            <w:shd w:val="clear" w:color="auto" w:fill="auto"/>
          </w:tcPr>
          <w:p w14:paraId="21F6308A" w14:textId="77777777" w:rsidR="00C0250F" w:rsidRPr="00DA6012" w:rsidRDefault="00C0250F" w:rsidP="00DA6012">
            <w:pPr>
              <w:spacing w:line="276" w:lineRule="auto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5714" w:type="dxa"/>
            <w:gridSpan w:val="2"/>
            <w:shd w:val="clear" w:color="auto" w:fill="auto"/>
          </w:tcPr>
          <w:p w14:paraId="7CB0E430" w14:textId="77777777" w:rsidR="00C0250F" w:rsidRPr="00DA6012" w:rsidRDefault="00C0250F" w:rsidP="00DA6012">
            <w:pPr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DA6012" w14:paraId="0766B9C3" w14:textId="05AE3089" w:rsidTr="00DA6012">
        <w:tc>
          <w:tcPr>
            <w:tcW w:w="2802" w:type="dxa"/>
            <w:shd w:val="clear" w:color="auto" w:fill="auto"/>
          </w:tcPr>
          <w:p w14:paraId="5A163E0C" w14:textId="77777777" w:rsidR="0080483E" w:rsidRPr="00DA6012" w:rsidRDefault="0080483E" w:rsidP="00DA601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14" w:type="dxa"/>
            <w:gridSpan w:val="2"/>
            <w:tcBorders>
              <w:bottom w:val="dashSmallGap" w:sz="4" w:space="0" w:color="808080"/>
            </w:tcBorders>
            <w:shd w:val="clear" w:color="auto" w:fill="auto"/>
          </w:tcPr>
          <w:p w14:paraId="0688BAE9" w14:textId="77777777" w:rsidR="0080483E" w:rsidRPr="00DA6012" w:rsidRDefault="0080483E" w:rsidP="00DA601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D2D7A" w14:paraId="6A8E8729" w14:textId="46772688" w:rsidTr="00DA6012">
        <w:tc>
          <w:tcPr>
            <w:tcW w:w="8516" w:type="dxa"/>
            <w:gridSpan w:val="3"/>
            <w:shd w:val="clear" w:color="auto" w:fill="auto"/>
          </w:tcPr>
          <w:p w14:paraId="640DF77C" w14:textId="77777777" w:rsidR="001D2D7A" w:rsidRPr="00DA6012" w:rsidRDefault="001D2D7A" w:rsidP="00DA6012">
            <w:pPr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DA6012" w14:paraId="2C3F8692" w14:textId="46F361C6" w:rsidTr="00DA6012">
        <w:tc>
          <w:tcPr>
            <w:tcW w:w="2802" w:type="dxa"/>
            <w:shd w:val="clear" w:color="auto" w:fill="auto"/>
          </w:tcPr>
          <w:p w14:paraId="41D49850" w14:textId="0DBB2642" w:rsidR="0080483E" w:rsidRPr="00DA6012" w:rsidRDefault="0080483E" w:rsidP="00DA601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DA6012">
              <w:rPr>
                <w:rFonts w:ascii="Arial" w:hAnsi="Arial" w:cs="Arial"/>
                <w:b/>
                <w:sz w:val="22"/>
                <w:szCs w:val="22"/>
              </w:rPr>
              <w:t>Account Name:</w:t>
            </w:r>
          </w:p>
        </w:tc>
        <w:tc>
          <w:tcPr>
            <w:tcW w:w="5714" w:type="dxa"/>
            <w:gridSpan w:val="2"/>
            <w:tcBorders>
              <w:bottom w:val="dashSmallGap" w:sz="4" w:space="0" w:color="808080"/>
            </w:tcBorders>
            <w:shd w:val="clear" w:color="auto" w:fill="auto"/>
          </w:tcPr>
          <w:p w14:paraId="01FAD1AF" w14:textId="77777777" w:rsidR="0080483E" w:rsidRPr="00DA6012" w:rsidRDefault="0080483E" w:rsidP="00DA601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D2D7A" w14:paraId="46310837" w14:textId="77777777" w:rsidTr="00DA6012">
        <w:tc>
          <w:tcPr>
            <w:tcW w:w="8516" w:type="dxa"/>
            <w:gridSpan w:val="3"/>
            <w:shd w:val="clear" w:color="auto" w:fill="auto"/>
          </w:tcPr>
          <w:p w14:paraId="4D3004B2" w14:textId="77777777" w:rsidR="001D2D7A" w:rsidRPr="00DA6012" w:rsidRDefault="001D2D7A" w:rsidP="00DA6012">
            <w:pPr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DA6012" w14:paraId="50C9248F" w14:textId="1CEE60CE" w:rsidTr="00DA6012">
        <w:tc>
          <w:tcPr>
            <w:tcW w:w="2802" w:type="dxa"/>
            <w:shd w:val="clear" w:color="auto" w:fill="auto"/>
          </w:tcPr>
          <w:p w14:paraId="1A71E8DB" w14:textId="77777777" w:rsidR="0080483E" w:rsidRPr="00DA6012" w:rsidRDefault="0080483E" w:rsidP="00DA601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DA6012">
              <w:rPr>
                <w:rFonts w:ascii="Arial" w:hAnsi="Arial" w:cs="Arial"/>
                <w:b/>
                <w:sz w:val="22"/>
                <w:szCs w:val="22"/>
              </w:rPr>
              <w:t>Account Number/IBAN:</w:t>
            </w:r>
          </w:p>
        </w:tc>
        <w:tc>
          <w:tcPr>
            <w:tcW w:w="5714" w:type="dxa"/>
            <w:gridSpan w:val="2"/>
            <w:tcBorders>
              <w:bottom w:val="dashSmallGap" w:sz="4" w:space="0" w:color="808080"/>
            </w:tcBorders>
            <w:shd w:val="clear" w:color="auto" w:fill="auto"/>
          </w:tcPr>
          <w:p w14:paraId="00047743" w14:textId="77777777" w:rsidR="0080483E" w:rsidRPr="00DA6012" w:rsidRDefault="0080483E" w:rsidP="00DA601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D2D7A" w14:paraId="1DCF1CDF" w14:textId="77777777" w:rsidTr="00DA6012">
        <w:tc>
          <w:tcPr>
            <w:tcW w:w="8516" w:type="dxa"/>
            <w:gridSpan w:val="3"/>
            <w:shd w:val="clear" w:color="auto" w:fill="auto"/>
          </w:tcPr>
          <w:p w14:paraId="082F68AB" w14:textId="77777777" w:rsidR="001D2D7A" w:rsidRPr="00DA6012" w:rsidRDefault="001D2D7A" w:rsidP="00DA6012">
            <w:pPr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DA6012" w14:paraId="2EC9F5A0" w14:textId="465FF033" w:rsidTr="00DA6012">
        <w:tc>
          <w:tcPr>
            <w:tcW w:w="2802" w:type="dxa"/>
            <w:shd w:val="clear" w:color="auto" w:fill="auto"/>
          </w:tcPr>
          <w:p w14:paraId="631A007A" w14:textId="77777777" w:rsidR="0080483E" w:rsidRPr="00DA6012" w:rsidRDefault="0080483E" w:rsidP="00DA601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DA6012">
              <w:rPr>
                <w:rFonts w:ascii="Arial" w:hAnsi="Arial" w:cs="Arial"/>
                <w:b/>
                <w:sz w:val="22"/>
                <w:szCs w:val="22"/>
              </w:rPr>
              <w:t>SWIFT/BIC Code:</w:t>
            </w:r>
          </w:p>
        </w:tc>
        <w:tc>
          <w:tcPr>
            <w:tcW w:w="5714" w:type="dxa"/>
            <w:gridSpan w:val="2"/>
            <w:tcBorders>
              <w:bottom w:val="dashSmallGap" w:sz="4" w:space="0" w:color="808080"/>
            </w:tcBorders>
            <w:shd w:val="clear" w:color="auto" w:fill="auto"/>
          </w:tcPr>
          <w:p w14:paraId="698EAA78" w14:textId="77777777" w:rsidR="0080483E" w:rsidRPr="00DA6012" w:rsidRDefault="0080483E" w:rsidP="00DA601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483E" w14:paraId="77BEF349" w14:textId="212EB269" w:rsidTr="00DA6012">
        <w:tc>
          <w:tcPr>
            <w:tcW w:w="8516" w:type="dxa"/>
            <w:gridSpan w:val="3"/>
            <w:shd w:val="clear" w:color="auto" w:fill="auto"/>
          </w:tcPr>
          <w:p w14:paraId="177F2071" w14:textId="77777777" w:rsidR="0080483E" w:rsidRPr="00DA6012" w:rsidRDefault="0080483E" w:rsidP="00DA601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17210" w14:paraId="379EAE37" w14:textId="030C4EAB" w:rsidTr="00DA6012">
        <w:tc>
          <w:tcPr>
            <w:tcW w:w="8516" w:type="dxa"/>
            <w:gridSpan w:val="3"/>
            <w:shd w:val="clear" w:color="auto" w:fill="auto"/>
          </w:tcPr>
          <w:p w14:paraId="0A32B1C5" w14:textId="0E4CCE79" w:rsidR="00B17210" w:rsidRPr="00DA6012" w:rsidRDefault="00B17210" w:rsidP="00DA601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DA6012">
              <w:rPr>
                <w:rFonts w:ascii="Arial" w:hAnsi="Arial" w:cs="Arial"/>
                <w:b/>
                <w:sz w:val="22"/>
                <w:szCs w:val="22"/>
              </w:rPr>
              <w:t xml:space="preserve">Payment will be made in </w:t>
            </w:r>
            <w:r w:rsidRPr="00DA6012">
              <w:rPr>
                <w:rFonts w:ascii="Arial" w:hAnsi="Arial" w:cs="Arial"/>
                <w:b/>
                <w:color w:val="C00000"/>
                <w:sz w:val="22"/>
                <w:szCs w:val="22"/>
              </w:rPr>
              <w:t>EUROS</w:t>
            </w:r>
          </w:p>
        </w:tc>
      </w:tr>
      <w:tr w:rsidR="00DA6012" w14:paraId="75D67280" w14:textId="7DB555F9" w:rsidTr="00DA6012">
        <w:tc>
          <w:tcPr>
            <w:tcW w:w="2802" w:type="dxa"/>
            <w:shd w:val="clear" w:color="auto" w:fill="auto"/>
          </w:tcPr>
          <w:p w14:paraId="3AA86DEC" w14:textId="77777777" w:rsidR="00C0250F" w:rsidRPr="00DA6012" w:rsidRDefault="00C0250F" w:rsidP="00DA6012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B53903F" w14:textId="2CC5C878" w:rsidR="001D2D7A" w:rsidRPr="00DA6012" w:rsidRDefault="001D2D7A" w:rsidP="00DA601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DA6012">
              <w:rPr>
                <w:rFonts w:ascii="Arial" w:hAnsi="Arial" w:cs="Arial"/>
                <w:b/>
                <w:sz w:val="22"/>
                <w:szCs w:val="22"/>
              </w:rPr>
              <w:t>Signed:</w:t>
            </w:r>
          </w:p>
        </w:tc>
        <w:tc>
          <w:tcPr>
            <w:tcW w:w="5714" w:type="dxa"/>
            <w:gridSpan w:val="2"/>
            <w:tcBorders>
              <w:bottom w:val="dashSmallGap" w:sz="4" w:space="0" w:color="808080"/>
            </w:tcBorders>
            <w:shd w:val="clear" w:color="auto" w:fill="auto"/>
          </w:tcPr>
          <w:p w14:paraId="30B02213" w14:textId="77777777" w:rsidR="001D2D7A" w:rsidRPr="00DA6012" w:rsidRDefault="001D2D7A" w:rsidP="00DA601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D2D7A" w14:paraId="1664FA0A" w14:textId="77777777" w:rsidTr="00DA6012">
        <w:tc>
          <w:tcPr>
            <w:tcW w:w="8516" w:type="dxa"/>
            <w:gridSpan w:val="3"/>
            <w:shd w:val="clear" w:color="auto" w:fill="auto"/>
          </w:tcPr>
          <w:p w14:paraId="41593577" w14:textId="77777777" w:rsidR="001D2D7A" w:rsidRPr="00DA6012" w:rsidRDefault="001D2D7A" w:rsidP="00DA6012">
            <w:pPr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DA6012" w14:paraId="51C419F2" w14:textId="70180D0A" w:rsidTr="00DA6012">
        <w:tc>
          <w:tcPr>
            <w:tcW w:w="2802" w:type="dxa"/>
            <w:shd w:val="clear" w:color="auto" w:fill="auto"/>
          </w:tcPr>
          <w:p w14:paraId="0060EC19" w14:textId="64B7B450" w:rsidR="001D2D7A" w:rsidRPr="00DA6012" w:rsidRDefault="001D2D7A" w:rsidP="00DA601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DA6012">
              <w:rPr>
                <w:rFonts w:ascii="Arial" w:hAnsi="Arial" w:cs="Arial"/>
                <w:b/>
                <w:sz w:val="22"/>
                <w:szCs w:val="22"/>
              </w:rPr>
              <w:t>Date:</w:t>
            </w:r>
          </w:p>
        </w:tc>
        <w:tc>
          <w:tcPr>
            <w:tcW w:w="5714" w:type="dxa"/>
            <w:gridSpan w:val="2"/>
            <w:tcBorders>
              <w:bottom w:val="dashSmallGap" w:sz="4" w:space="0" w:color="808080"/>
            </w:tcBorders>
            <w:shd w:val="clear" w:color="auto" w:fill="auto"/>
          </w:tcPr>
          <w:p w14:paraId="65B9262D" w14:textId="77777777" w:rsidR="001D2D7A" w:rsidRPr="00DA6012" w:rsidRDefault="001D2D7A" w:rsidP="00DA601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2335F08" w14:textId="77777777" w:rsidR="00330D2F" w:rsidRPr="00367CC9" w:rsidRDefault="00330D2F" w:rsidP="00B0747A">
      <w:pPr>
        <w:rPr>
          <w:rFonts w:ascii="Arial" w:hAnsi="Arial" w:cs="Arial"/>
          <w:sz w:val="22"/>
          <w:szCs w:val="22"/>
        </w:rPr>
      </w:pPr>
    </w:p>
    <w:p w14:paraId="5E9B5CA8" w14:textId="77777777" w:rsidR="00C0250F" w:rsidRDefault="00C0250F" w:rsidP="00B0747A">
      <w:pPr>
        <w:rPr>
          <w:rFonts w:ascii="Arial" w:hAnsi="Arial" w:cs="Arial"/>
          <w:b/>
          <w:sz w:val="22"/>
          <w:szCs w:val="22"/>
        </w:rPr>
      </w:pPr>
    </w:p>
    <w:p w14:paraId="64ACC3E1" w14:textId="6A8DD7C4" w:rsidR="00F76ACE" w:rsidRPr="00367CC9" w:rsidRDefault="00B0747A" w:rsidP="00B0747A">
      <w:pPr>
        <w:rPr>
          <w:rFonts w:ascii="Arial" w:hAnsi="Arial" w:cs="Arial"/>
          <w:sz w:val="22"/>
          <w:szCs w:val="22"/>
        </w:rPr>
      </w:pPr>
      <w:r w:rsidRPr="00367CC9">
        <w:rPr>
          <w:rFonts w:ascii="Arial" w:hAnsi="Arial" w:cs="Arial"/>
          <w:b/>
          <w:sz w:val="22"/>
          <w:szCs w:val="22"/>
        </w:rPr>
        <w:t>Please return this form to the address above</w:t>
      </w:r>
      <w:r w:rsidR="0080483E">
        <w:rPr>
          <w:rFonts w:ascii="Arial" w:hAnsi="Arial" w:cs="Arial"/>
          <w:b/>
          <w:sz w:val="22"/>
          <w:szCs w:val="22"/>
        </w:rPr>
        <w:t xml:space="preserve"> or</w:t>
      </w:r>
      <w:r w:rsidRPr="00367CC9">
        <w:rPr>
          <w:rFonts w:ascii="Arial" w:hAnsi="Arial" w:cs="Arial"/>
          <w:b/>
          <w:sz w:val="22"/>
          <w:szCs w:val="22"/>
        </w:rPr>
        <w:t xml:space="preserve"> email it to </w:t>
      </w:r>
      <w:hyperlink r:id="rId12" w:history="1">
        <w:r w:rsidR="0080483E">
          <w:rPr>
            <w:rStyle w:val="Hyperlink"/>
            <w:rFonts w:ascii="Arial" w:hAnsi="Arial" w:cs="Arial"/>
            <w:sz w:val="22"/>
            <w:szCs w:val="22"/>
          </w:rPr>
          <w:t>ap.finance@bcs.uk</w:t>
        </w:r>
      </w:hyperlink>
    </w:p>
    <w:sectPr w:rsidR="00F76ACE" w:rsidRPr="00367CC9" w:rsidSect="00E92226">
      <w:headerReference w:type="default" r:id="rId13"/>
      <w:footerReference w:type="default" r:id="rId14"/>
      <w:pgSz w:w="11900" w:h="16840"/>
      <w:pgMar w:top="1440" w:right="1800" w:bottom="1440" w:left="1800" w:header="708" w:footer="4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45F9F5" w14:textId="77777777" w:rsidR="00E352F1" w:rsidRDefault="00E352F1" w:rsidP="00E4637E">
      <w:r>
        <w:separator/>
      </w:r>
    </w:p>
  </w:endnote>
  <w:endnote w:type="continuationSeparator" w:id="0">
    <w:p w14:paraId="1F06E72A" w14:textId="77777777" w:rsidR="00E352F1" w:rsidRDefault="00E352F1" w:rsidP="00E46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90959" w14:textId="77777777" w:rsidR="005C5898" w:rsidRPr="005C5898" w:rsidRDefault="007E1E49" w:rsidP="005C5898">
    <w:pPr>
      <w:pStyle w:val="Footer"/>
      <w:ind w:hanging="1800"/>
    </w:pPr>
    <w:r w:rsidRPr="007E1E49">
      <w:rPr>
        <w:noProof/>
        <w:highlight w:val="black"/>
        <w:lang w:val="en-GB" w:eastAsia="en-GB"/>
      </w:rPr>
      <w:pict w14:anchorId="2F112C3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4" o:spid="_x0000_i1025" type="#_x0000_t75" style="width:594.4pt;height:30pt;visibility:visible">
          <v:imagedata r:id="rId1" o:title="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8074D9" w14:textId="77777777" w:rsidR="00E352F1" w:rsidRDefault="00E352F1" w:rsidP="00E4637E">
      <w:r>
        <w:separator/>
      </w:r>
    </w:p>
  </w:footnote>
  <w:footnote w:type="continuationSeparator" w:id="0">
    <w:p w14:paraId="2D401BBA" w14:textId="77777777" w:rsidR="00E352F1" w:rsidRDefault="00E352F1" w:rsidP="00E463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D9DC6" w14:textId="3FF9B2CD" w:rsidR="005C5898" w:rsidRDefault="007E1E49" w:rsidP="00E4637E">
    <w:pPr>
      <w:pStyle w:val="Header"/>
      <w:ind w:left="-1800" w:right="-1765"/>
    </w:pPr>
    <w:r>
      <w:rPr>
        <w:noProof/>
      </w:rPr>
      <w:pict w14:anchorId="76C6B42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s1027" type="#_x0000_t75" style="position:absolute;left:0;text-align:left;margin-left:-81.75pt;margin-top:-23.25pt;width:119.25pt;height:127.5pt;z-index:1;visibility:visible;mso-wrap-style:square;mso-position-horizontal-relative:text;mso-position-vertical-relative:text;mso-width-relative:page;mso-height-relative:page">
          <v:imagedata r:id="rId1" o:title=""/>
          <w10:wrap type="squar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E95159"/>
    <w:multiLevelType w:val="hybridMultilevel"/>
    <w:tmpl w:val="60368F28"/>
    <w:lvl w:ilvl="0" w:tplc="92040A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69630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TAyMzKwMDeyNDIxtjBX0lEKTi0uzszPAykwqgUA4cAXbCwAAAA="/>
  </w:docVars>
  <w:rsids>
    <w:rsidRoot w:val="00B0747A"/>
    <w:rsid w:val="000C00AE"/>
    <w:rsid w:val="000D0177"/>
    <w:rsid w:val="000F3B0F"/>
    <w:rsid w:val="001D2D7A"/>
    <w:rsid w:val="00330D2F"/>
    <w:rsid w:val="00351C9E"/>
    <w:rsid w:val="003628A9"/>
    <w:rsid w:val="00367CC9"/>
    <w:rsid w:val="003C3D5C"/>
    <w:rsid w:val="00423E90"/>
    <w:rsid w:val="005A63BC"/>
    <w:rsid w:val="005C5898"/>
    <w:rsid w:val="007E1E49"/>
    <w:rsid w:val="0080483E"/>
    <w:rsid w:val="00807683"/>
    <w:rsid w:val="00A1126C"/>
    <w:rsid w:val="00A21DC7"/>
    <w:rsid w:val="00A432A0"/>
    <w:rsid w:val="00B0747A"/>
    <w:rsid w:val="00B17210"/>
    <w:rsid w:val="00BB3CC6"/>
    <w:rsid w:val="00C0250F"/>
    <w:rsid w:val="00C755FA"/>
    <w:rsid w:val="00DA21F3"/>
    <w:rsid w:val="00DA6012"/>
    <w:rsid w:val="00E352F1"/>
    <w:rsid w:val="00E4637E"/>
    <w:rsid w:val="00E92226"/>
    <w:rsid w:val="00EA5C04"/>
    <w:rsid w:val="00F34F66"/>
    <w:rsid w:val="00F76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2421A94"/>
  <w14:defaultImageDpi w14:val="330"/>
  <w15:docId w15:val="{E77E2C4B-8C1D-476D-86DC-058725614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2226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4637E"/>
    <w:pPr>
      <w:keepNext/>
      <w:keepLines/>
      <w:spacing w:before="480"/>
      <w:outlineLvl w:val="0"/>
    </w:pPr>
    <w:rPr>
      <w:rFonts w:ascii="Calibri" w:eastAsia="MS Gothic" w:hAnsi="Calibri"/>
      <w:b/>
      <w:bCs/>
      <w:color w:val="345A8A"/>
      <w:sz w:val="32"/>
      <w:szCs w:val="3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637E"/>
    <w:pPr>
      <w:tabs>
        <w:tab w:val="center" w:pos="4320"/>
        <w:tab w:val="right" w:pos="8640"/>
      </w:tabs>
    </w:pPr>
    <w:rPr>
      <w:rFonts w:ascii="Cambria" w:eastAsia="MS Mincho" w:hAnsi="Cambria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E4637E"/>
  </w:style>
  <w:style w:type="paragraph" w:styleId="Footer">
    <w:name w:val="footer"/>
    <w:basedOn w:val="Normal"/>
    <w:link w:val="FooterChar"/>
    <w:uiPriority w:val="99"/>
    <w:unhideWhenUsed/>
    <w:rsid w:val="00E4637E"/>
    <w:pPr>
      <w:tabs>
        <w:tab w:val="center" w:pos="4320"/>
        <w:tab w:val="right" w:pos="8640"/>
      </w:tabs>
    </w:pPr>
    <w:rPr>
      <w:rFonts w:ascii="Cambria" w:eastAsia="MS Mincho" w:hAnsi="Cambria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E4637E"/>
  </w:style>
  <w:style w:type="paragraph" w:styleId="BalloonText">
    <w:name w:val="Balloon Text"/>
    <w:basedOn w:val="Normal"/>
    <w:link w:val="BalloonTextChar"/>
    <w:uiPriority w:val="99"/>
    <w:semiHidden/>
    <w:unhideWhenUsed/>
    <w:rsid w:val="00E4637E"/>
    <w:rPr>
      <w:rFonts w:ascii="Lucida Grande" w:eastAsia="MS Mincho" w:hAnsi="Lucida Grande" w:cs="Lucida Grande"/>
      <w:sz w:val="18"/>
      <w:szCs w:val="18"/>
      <w:lang w:val="en-US" w:eastAsia="en-US"/>
    </w:rPr>
  </w:style>
  <w:style w:type="character" w:customStyle="1" w:styleId="BalloonTextChar">
    <w:name w:val="Balloon Text Char"/>
    <w:link w:val="BalloonText"/>
    <w:uiPriority w:val="99"/>
    <w:semiHidden/>
    <w:rsid w:val="00E4637E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link w:val="Heading1"/>
    <w:uiPriority w:val="9"/>
    <w:rsid w:val="00E4637E"/>
    <w:rPr>
      <w:rFonts w:ascii="Calibri" w:eastAsia="MS Gothic" w:hAnsi="Calibri" w:cs="Times New Roman"/>
      <w:b/>
      <w:bCs/>
      <w:color w:val="345A8A"/>
      <w:sz w:val="32"/>
      <w:szCs w:val="32"/>
    </w:rPr>
  </w:style>
  <w:style w:type="paragraph" w:customStyle="1" w:styleId="Address">
    <w:name w:val="Address"/>
    <w:basedOn w:val="Normal"/>
    <w:rsid w:val="00B0747A"/>
    <w:rPr>
      <w:rFonts w:ascii="Arial" w:hAnsi="Arial"/>
      <w:sz w:val="22"/>
      <w:szCs w:val="20"/>
      <w:lang w:eastAsia="en-US"/>
    </w:rPr>
  </w:style>
  <w:style w:type="paragraph" w:styleId="Salutation">
    <w:name w:val="Salutation"/>
    <w:basedOn w:val="Normal"/>
    <w:next w:val="Normal"/>
    <w:link w:val="SalutationChar"/>
    <w:rsid w:val="00B0747A"/>
    <w:pPr>
      <w:spacing w:before="1000"/>
    </w:pPr>
    <w:rPr>
      <w:rFonts w:ascii="Arial" w:hAnsi="Arial"/>
      <w:sz w:val="22"/>
      <w:szCs w:val="20"/>
      <w:lang w:eastAsia="en-US"/>
    </w:rPr>
  </w:style>
  <w:style w:type="character" w:customStyle="1" w:styleId="SalutationChar">
    <w:name w:val="Salutation Char"/>
    <w:link w:val="Salutation"/>
    <w:rsid w:val="00B0747A"/>
    <w:rPr>
      <w:rFonts w:ascii="Arial" w:eastAsia="Times New Roman" w:hAnsi="Arial" w:cs="Times New Roman"/>
      <w:sz w:val="22"/>
      <w:szCs w:val="20"/>
      <w:lang w:val="en-GB"/>
    </w:rPr>
  </w:style>
  <w:style w:type="paragraph" w:customStyle="1" w:styleId="Name">
    <w:name w:val="Name"/>
    <w:basedOn w:val="Normal"/>
    <w:next w:val="Address"/>
    <w:rsid w:val="00B0747A"/>
    <w:pPr>
      <w:spacing w:before="1160"/>
    </w:pPr>
    <w:rPr>
      <w:rFonts w:ascii="Arial" w:hAnsi="Arial"/>
      <w:sz w:val="22"/>
      <w:szCs w:val="20"/>
      <w:lang w:eastAsia="en-US"/>
    </w:rPr>
  </w:style>
  <w:style w:type="character" w:styleId="Hyperlink">
    <w:name w:val="Hyperlink"/>
    <w:uiPriority w:val="99"/>
    <w:unhideWhenUsed/>
    <w:rsid w:val="00B0747A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0D0177"/>
    <w:rPr>
      <w:color w:val="808080"/>
      <w:shd w:val="clear" w:color="auto" w:fill="E6E6E6"/>
    </w:rPr>
  </w:style>
  <w:style w:type="table" w:styleId="TableGrid">
    <w:name w:val="Table Grid"/>
    <w:basedOn w:val="TableNormal"/>
    <w:uiPriority w:val="59"/>
    <w:rsid w:val="00330D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330D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0D2F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330D2F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0D2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30D2F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fp.finance@bcs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p.finance@bcs.uk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FE0CF028324242990154E5F104E34D" ma:contentTypeVersion="10" ma:contentTypeDescription="Create a new document." ma:contentTypeScope="" ma:versionID="5a0466cdc90f5cd20ec9f1eb8c5bbf03">
  <xsd:schema xmlns:xsd="http://www.w3.org/2001/XMLSchema" xmlns:xs="http://www.w3.org/2001/XMLSchema" xmlns:p="http://schemas.microsoft.com/office/2006/metadata/properties" xmlns:ns2="f1bca7fe-5231-4552-8374-e53f8c891660" xmlns:ns3="3dea9c40-23b7-4769-abf8-cab2ffd75e2e" targetNamespace="http://schemas.microsoft.com/office/2006/metadata/properties" ma:root="true" ma:fieldsID="39a5329fb2c556fd867bed3fd9265bda" ns2:_="" ns3:_="">
    <xsd:import namespace="f1bca7fe-5231-4552-8374-e53f8c891660"/>
    <xsd:import namespace="3dea9c40-23b7-4769-abf8-cab2ffd75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bca7fe-5231-4552-8374-e53f8c8916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ea9c40-23b7-4769-abf8-cab2ffd75e2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700226C-B729-45E3-9C6A-4541A8D18AD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C989EAD-17F6-49F8-B328-2B7868562D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bca7fe-5231-4552-8374-e53f8c891660"/>
    <ds:schemaRef ds:uri="3dea9c40-23b7-4769-abf8-cab2ffd75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4016EC4-51F2-4D2C-8983-394378FCB09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2C495DC-14F0-4E32-AB67-859F7B54A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Links>
    <vt:vector size="12" baseType="variant">
      <vt:variant>
        <vt:i4>327724</vt:i4>
      </vt:variant>
      <vt:variant>
        <vt:i4>3</vt:i4>
      </vt:variant>
      <vt:variant>
        <vt:i4>0</vt:i4>
      </vt:variant>
      <vt:variant>
        <vt:i4>5</vt:i4>
      </vt:variant>
      <vt:variant>
        <vt:lpwstr>mailto:finance@bcs.uk</vt:lpwstr>
      </vt:variant>
      <vt:variant>
        <vt:lpwstr/>
      </vt:variant>
      <vt:variant>
        <vt:i4>327724</vt:i4>
      </vt:variant>
      <vt:variant>
        <vt:i4>0</vt:i4>
      </vt:variant>
      <vt:variant>
        <vt:i4>0</vt:i4>
      </vt:variant>
      <vt:variant>
        <vt:i4>5</vt:i4>
      </vt:variant>
      <vt:variant>
        <vt:lpwstr>mailto:finance@bcs.uk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Myatt, Karen</dc:creator>
  <cp:keywords/>
  <dc:description/>
  <cp:lastModifiedBy>Jak Dinsdale</cp:lastModifiedBy>
  <cp:revision>7</cp:revision>
  <cp:lastPrinted>2016-06-07T16:50:00Z</cp:lastPrinted>
  <dcterms:created xsi:type="dcterms:W3CDTF">2018-05-03T13:39:00Z</dcterms:created>
  <dcterms:modified xsi:type="dcterms:W3CDTF">2023-12-20T15:38:00Z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0x0101005FFE0CF028324242990154E5F104E34D</vt:lpwstr>
  </property>
  <property fmtid="{D5CDD505-2E9C-101B-9397-08002B2CF9AE}" pid="3" name="Order">
    <vt:r8>15600</vt:r8>
  </property>
</Properties>
</file>